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0B" w:rsidRDefault="00F7090B" w:rsidP="00F7090B">
      <w:pPr>
        <w:pStyle w:val="a3"/>
        <w:spacing w:after="156"/>
      </w:pPr>
      <w:bookmarkStart w:id="0" w:name="_Toc32603"/>
      <w:proofErr w:type="spellStart"/>
      <w:r>
        <w:t>学生综合素质测评流程图</w:t>
      </w:r>
      <w:bookmarkEnd w:id="0"/>
      <w:proofErr w:type="spellEnd"/>
    </w:p>
    <w:p w:rsidR="00F7090B" w:rsidRDefault="00F7090B" w:rsidP="00F7090B">
      <w:pPr>
        <w:autoSpaceDE w:val="0"/>
        <w:autoSpaceDN w:val="0"/>
        <w:adjustRightInd w:val="0"/>
        <w:spacing w:line="400" w:lineRule="exact"/>
        <w:ind w:firstLineChars="200" w:firstLine="420"/>
        <w:rPr>
          <w:rFonts w:eastAsia="方正书宋简体"/>
          <w:kern w:val="0"/>
          <w:szCs w:val="21"/>
        </w:rPr>
      </w:pPr>
      <w:r>
        <w:rPr>
          <w:rFonts w:eastAsia="方正书宋简体"/>
          <w:kern w:val="0"/>
          <w:szCs w:val="21"/>
        </w:rPr>
        <w:t>1.</w:t>
      </w:r>
      <w:r>
        <w:rPr>
          <w:rFonts w:eastAsia="方正书宋简体"/>
          <w:kern w:val="0"/>
          <w:szCs w:val="21"/>
        </w:rPr>
        <w:t>办理依据：《大学生综合素质测评实施办法（修订）》、《大学生思想品德考核实施办法（试行）》</w:t>
      </w:r>
    </w:p>
    <w:p w:rsidR="00F7090B" w:rsidRDefault="00F7090B" w:rsidP="00F7090B">
      <w:pPr>
        <w:autoSpaceDE w:val="0"/>
        <w:autoSpaceDN w:val="0"/>
        <w:adjustRightInd w:val="0"/>
        <w:spacing w:line="400" w:lineRule="exact"/>
        <w:ind w:firstLineChars="200" w:firstLine="420"/>
        <w:rPr>
          <w:rFonts w:eastAsia="方正书宋简体"/>
          <w:kern w:val="0"/>
          <w:szCs w:val="21"/>
        </w:rPr>
      </w:pPr>
      <w:r>
        <w:rPr>
          <w:rFonts w:eastAsia="方正书宋简体"/>
          <w:kern w:val="0"/>
          <w:szCs w:val="21"/>
        </w:rPr>
        <w:t xml:space="preserve">2. </w:t>
      </w:r>
      <w:r>
        <w:rPr>
          <w:rFonts w:eastAsia="方正书宋简体"/>
          <w:kern w:val="0"/>
          <w:szCs w:val="21"/>
        </w:rPr>
        <w:t>受理机构：各职能部门、二级学院学生工作室</w:t>
      </w:r>
    </w:p>
    <w:p w:rsidR="00F7090B" w:rsidRDefault="00F7090B" w:rsidP="00F7090B">
      <w:pPr>
        <w:autoSpaceDE w:val="0"/>
        <w:autoSpaceDN w:val="0"/>
        <w:adjustRightInd w:val="0"/>
        <w:spacing w:line="400" w:lineRule="exact"/>
        <w:ind w:firstLineChars="200" w:firstLine="420"/>
        <w:rPr>
          <w:rFonts w:eastAsia="方正书宋简体"/>
          <w:kern w:val="0"/>
          <w:szCs w:val="21"/>
        </w:rPr>
      </w:pPr>
      <w:r>
        <w:rPr>
          <w:rFonts w:eastAsia="方正书宋简体"/>
          <w:kern w:val="0"/>
          <w:szCs w:val="21"/>
        </w:rPr>
        <w:t xml:space="preserve">3. </w:t>
      </w:r>
      <w:r>
        <w:rPr>
          <w:rFonts w:eastAsia="方正书宋简体"/>
          <w:kern w:val="0"/>
          <w:szCs w:val="21"/>
        </w:rPr>
        <w:t>办理流程：</w:t>
      </w:r>
    </w:p>
    <w:p w:rsidR="00F7090B" w:rsidRDefault="00F7090B" w:rsidP="00F7090B">
      <w:pPr>
        <w:pStyle w:val="a4"/>
        <w:rPr>
          <w:rFonts w:hint="default"/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mc:AlternateContent>
          <mc:Choice Requires="wpg">
            <w:drawing>
              <wp:inline distT="0" distB="0" distL="0" distR="0" wp14:anchorId="63BACEEA" wp14:editId="10A0DBAD">
                <wp:extent cx="2820035" cy="3487420"/>
                <wp:effectExtent l="12065" t="12065" r="6350" b="15240"/>
                <wp:docPr id="153" name="组合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3487420"/>
                          <a:chOff x="0" y="0"/>
                          <a:chExt cx="28200" cy="36385"/>
                        </a:xfrm>
                      </wpg:grpSpPr>
                      <wps:wsp>
                        <wps:cNvPr id="154" name="任意多边形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194" cy="5048"/>
                          </a:xfrm>
                          <a:custGeom>
                            <a:avLst/>
                            <a:gdLst>
                              <a:gd name="T0" fmla="*/ 0 w 4192"/>
                              <a:gd name="T1" fmla="*/ 503791 h 488"/>
                              <a:gd name="T2" fmla="*/ 2818727 w 4192"/>
                              <a:gd name="T3" fmla="*/ 503791 h 488"/>
                              <a:gd name="T4" fmla="*/ 2818727 w 4192"/>
                              <a:gd name="T5" fmla="*/ 0 h 488"/>
                              <a:gd name="T6" fmla="*/ 0 w 4192"/>
                              <a:gd name="T7" fmla="*/ 0 h 488"/>
                              <a:gd name="T8" fmla="*/ 0 w 4192"/>
                              <a:gd name="T9" fmla="*/ 503791 h 4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2"/>
                              <a:gd name="T16" fmla="*/ 0 h 488"/>
                              <a:gd name="T17" fmla="*/ 4192 w 4192"/>
                              <a:gd name="T18" fmla="*/ 488 h 4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2" h="488">
                                <a:moveTo>
                                  <a:pt x="0" y="487"/>
                                </a:moveTo>
                                <a:lnTo>
                                  <a:pt x="4191" y="487"/>
                                </a:lnTo>
                                <a:lnTo>
                                  <a:pt x="4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090B" w:rsidRDefault="00F7090B" w:rsidP="00F7090B">
                              <w:pPr>
                                <w:autoSpaceDE w:val="0"/>
                                <w:autoSpaceDN w:val="0"/>
                                <w:adjustRightInd w:val="0"/>
                                <w:spacing w:line="206" w:lineRule="exact"/>
                                <w:jc w:val="left"/>
                                <w:rPr>
                                  <w:rFonts w:eastAsia="方正书宋简体"/>
                                  <w:color w:val="231F2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231F20"/>
                                  <w:kern w:val="0"/>
                                  <w:sz w:val="18"/>
                                  <w:szCs w:val="18"/>
                                </w:rPr>
                                <w:t>学生按《测评办法》参与</w:t>
                              </w:r>
                              <w:r>
                                <w:rPr>
                                  <w:rFonts w:eastAsia="方正书宋简体"/>
                                  <w:color w:val="231F20"/>
                                  <w:kern w:val="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eastAsia="方正书宋简体"/>
                                  <w:color w:val="231F20"/>
                                  <w:kern w:val="0"/>
                                  <w:sz w:val="18"/>
                                  <w:szCs w:val="18"/>
                                </w:rPr>
                                <w:t>、</w:t>
                              </w:r>
                              <w:r>
                                <w:rPr>
                                  <w:rFonts w:eastAsia="方正书宋简体"/>
                                  <w:color w:val="231F20"/>
                                  <w:kern w:val="0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eastAsia="方正书宋简体"/>
                                  <w:color w:val="231F20"/>
                                  <w:kern w:val="0"/>
                                  <w:sz w:val="18"/>
                                  <w:szCs w:val="18"/>
                                </w:rPr>
                                <w:t>、</w:t>
                              </w:r>
                              <w:r>
                                <w:rPr>
                                  <w:rFonts w:eastAsia="方正书宋简体"/>
                                  <w:color w:val="231F20"/>
                                  <w:kern w:val="0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eastAsia="方正书宋简体"/>
                                  <w:color w:val="231F20"/>
                                  <w:kern w:val="0"/>
                                  <w:sz w:val="18"/>
                                  <w:szCs w:val="18"/>
                                </w:rPr>
                                <w:t>、</w:t>
                              </w:r>
                              <w:r>
                                <w:rPr>
                                  <w:rFonts w:eastAsia="方正书宋简体"/>
                                  <w:color w:val="231F20"/>
                                  <w:kern w:val="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eastAsia="方正书宋简体"/>
                                  <w:color w:val="231F20"/>
                                  <w:kern w:val="0"/>
                                  <w:sz w:val="18"/>
                                  <w:szCs w:val="18"/>
                                </w:rPr>
                                <w:t>类测评项目，项目种类含：活动、竞赛、科研、培训等。详细参看《大学生综合素质测评项目认定一览表》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任意多边形 5"/>
                        <wps:cNvSpPr>
                          <a:spLocks/>
                        </wps:cNvSpPr>
                        <wps:spPr bwMode="auto">
                          <a:xfrm>
                            <a:off x="0" y="7239"/>
                            <a:ext cx="28194" cy="4972"/>
                          </a:xfrm>
                          <a:custGeom>
                            <a:avLst/>
                            <a:gdLst>
                              <a:gd name="T0" fmla="*/ 0 w 4192"/>
                              <a:gd name="T1" fmla="*/ 496186 h 488"/>
                              <a:gd name="T2" fmla="*/ 2818727 w 4192"/>
                              <a:gd name="T3" fmla="*/ 496186 h 488"/>
                              <a:gd name="T4" fmla="*/ 2818727 w 4192"/>
                              <a:gd name="T5" fmla="*/ 0 h 488"/>
                              <a:gd name="T6" fmla="*/ 0 w 4192"/>
                              <a:gd name="T7" fmla="*/ 0 h 488"/>
                              <a:gd name="T8" fmla="*/ 0 w 4192"/>
                              <a:gd name="T9" fmla="*/ 496186 h 4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2"/>
                              <a:gd name="T16" fmla="*/ 0 h 488"/>
                              <a:gd name="T17" fmla="*/ 4192 w 4192"/>
                              <a:gd name="T18" fmla="*/ 488 h 4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2" h="488">
                                <a:moveTo>
                                  <a:pt x="0" y="487"/>
                                </a:moveTo>
                                <a:lnTo>
                                  <a:pt x="4191" y="487"/>
                                </a:lnTo>
                                <a:lnTo>
                                  <a:pt x="4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090B" w:rsidRDefault="00F7090B" w:rsidP="00F7090B">
                              <w:pPr>
                                <w:autoSpaceDE w:val="0"/>
                                <w:autoSpaceDN w:val="0"/>
                                <w:adjustRightInd w:val="0"/>
                                <w:spacing w:line="206" w:lineRule="exact"/>
                                <w:jc w:val="center"/>
                                <w:rPr>
                                  <w:rFonts w:eastAsia="方正书宋简体"/>
                                  <w:color w:val="231F2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231F20"/>
                                  <w:kern w:val="0"/>
                                  <w:sz w:val="18"/>
                                  <w:szCs w:val="18"/>
                                </w:rPr>
                                <w:t>每学期期末，学生本人可根据《大学生综合素质测评项目认定一览表》中自行报送的项目，进行汇总报送到辅导员处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任意多边形 6"/>
                        <wps:cNvSpPr>
                          <a:spLocks/>
                        </wps:cNvSpPr>
                        <wps:spPr bwMode="auto">
                          <a:xfrm>
                            <a:off x="0" y="14478"/>
                            <a:ext cx="28194" cy="2667"/>
                          </a:xfrm>
                          <a:custGeom>
                            <a:avLst/>
                            <a:gdLst>
                              <a:gd name="T0" fmla="*/ 0 w 4192"/>
                              <a:gd name="T1" fmla="*/ 266153 h 488"/>
                              <a:gd name="T2" fmla="*/ 2818727 w 4192"/>
                              <a:gd name="T3" fmla="*/ 266153 h 488"/>
                              <a:gd name="T4" fmla="*/ 2818727 w 4192"/>
                              <a:gd name="T5" fmla="*/ 0 h 488"/>
                              <a:gd name="T6" fmla="*/ 0 w 4192"/>
                              <a:gd name="T7" fmla="*/ 0 h 488"/>
                              <a:gd name="T8" fmla="*/ 0 w 4192"/>
                              <a:gd name="T9" fmla="*/ 266153 h 4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2"/>
                              <a:gd name="T16" fmla="*/ 0 h 488"/>
                              <a:gd name="T17" fmla="*/ 4192 w 4192"/>
                              <a:gd name="T18" fmla="*/ 488 h 4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2" h="488">
                                <a:moveTo>
                                  <a:pt x="0" y="487"/>
                                </a:moveTo>
                                <a:lnTo>
                                  <a:pt x="4191" y="487"/>
                                </a:lnTo>
                                <a:lnTo>
                                  <a:pt x="4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090B" w:rsidRDefault="00F7090B" w:rsidP="00F7090B">
                              <w:pPr>
                                <w:autoSpaceDE w:val="0"/>
                                <w:autoSpaceDN w:val="0"/>
                                <w:adjustRightInd w:val="0"/>
                                <w:spacing w:line="206" w:lineRule="exact"/>
                                <w:jc w:val="center"/>
                                <w:rPr>
                                  <w:rFonts w:eastAsia="方正书宋简体"/>
                                  <w:color w:val="231F2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231F20"/>
                                  <w:kern w:val="0"/>
                                  <w:sz w:val="18"/>
                                  <w:szCs w:val="18"/>
                                </w:rPr>
                                <w:t>班级评议小组进行评定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任意多边形 7"/>
                        <wps:cNvSpPr>
                          <a:spLocks/>
                        </wps:cNvSpPr>
                        <wps:spPr bwMode="auto">
                          <a:xfrm>
                            <a:off x="0" y="19335"/>
                            <a:ext cx="28194" cy="2667"/>
                          </a:xfrm>
                          <a:custGeom>
                            <a:avLst/>
                            <a:gdLst>
                              <a:gd name="T0" fmla="*/ 0 w 4192"/>
                              <a:gd name="T1" fmla="*/ 266153 h 488"/>
                              <a:gd name="T2" fmla="*/ 2818727 w 4192"/>
                              <a:gd name="T3" fmla="*/ 266153 h 488"/>
                              <a:gd name="T4" fmla="*/ 2818727 w 4192"/>
                              <a:gd name="T5" fmla="*/ 0 h 488"/>
                              <a:gd name="T6" fmla="*/ 0 w 4192"/>
                              <a:gd name="T7" fmla="*/ 0 h 488"/>
                              <a:gd name="T8" fmla="*/ 0 w 4192"/>
                              <a:gd name="T9" fmla="*/ 266153 h 4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2"/>
                              <a:gd name="T16" fmla="*/ 0 h 488"/>
                              <a:gd name="T17" fmla="*/ 4192 w 4192"/>
                              <a:gd name="T18" fmla="*/ 488 h 4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2" h="488">
                                <a:moveTo>
                                  <a:pt x="0" y="487"/>
                                </a:moveTo>
                                <a:lnTo>
                                  <a:pt x="4191" y="487"/>
                                </a:lnTo>
                                <a:lnTo>
                                  <a:pt x="4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090B" w:rsidRDefault="00F7090B" w:rsidP="00F7090B">
                              <w:pPr>
                                <w:autoSpaceDE w:val="0"/>
                                <w:autoSpaceDN w:val="0"/>
                                <w:adjustRightInd w:val="0"/>
                                <w:spacing w:line="206" w:lineRule="exact"/>
                                <w:jc w:val="center"/>
                                <w:rPr>
                                  <w:rFonts w:eastAsia="方正书宋简体"/>
                                  <w:color w:val="231F2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231F20"/>
                                  <w:kern w:val="0"/>
                                  <w:sz w:val="18"/>
                                  <w:szCs w:val="18"/>
                                </w:rPr>
                                <w:t>辅导员进行审查、汇总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任意多边形 8"/>
                        <wps:cNvSpPr>
                          <a:spLocks/>
                        </wps:cNvSpPr>
                        <wps:spPr bwMode="auto">
                          <a:xfrm>
                            <a:off x="0" y="24288"/>
                            <a:ext cx="28194" cy="2667"/>
                          </a:xfrm>
                          <a:custGeom>
                            <a:avLst/>
                            <a:gdLst>
                              <a:gd name="T0" fmla="*/ 0 w 4192"/>
                              <a:gd name="T1" fmla="*/ 266153 h 488"/>
                              <a:gd name="T2" fmla="*/ 2818727 w 4192"/>
                              <a:gd name="T3" fmla="*/ 266153 h 488"/>
                              <a:gd name="T4" fmla="*/ 2818727 w 4192"/>
                              <a:gd name="T5" fmla="*/ 0 h 488"/>
                              <a:gd name="T6" fmla="*/ 0 w 4192"/>
                              <a:gd name="T7" fmla="*/ 0 h 488"/>
                              <a:gd name="T8" fmla="*/ 0 w 4192"/>
                              <a:gd name="T9" fmla="*/ 266153 h 4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2"/>
                              <a:gd name="T16" fmla="*/ 0 h 488"/>
                              <a:gd name="T17" fmla="*/ 4192 w 4192"/>
                              <a:gd name="T18" fmla="*/ 488 h 4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2" h="488">
                                <a:moveTo>
                                  <a:pt x="0" y="487"/>
                                </a:moveTo>
                                <a:lnTo>
                                  <a:pt x="4191" y="487"/>
                                </a:lnTo>
                                <a:lnTo>
                                  <a:pt x="4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090B" w:rsidRDefault="00F7090B" w:rsidP="00F7090B">
                              <w:pPr>
                                <w:autoSpaceDE w:val="0"/>
                                <w:autoSpaceDN w:val="0"/>
                                <w:adjustRightInd w:val="0"/>
                                <w:spacing w:line="206" w:lineRule="exact"/>
                                <w:jc w:val="center"/>
                                <w:rPr>
                                  <w:rFonts w:eastAsia="方正书宋简体"/>
                                  <w:color w:val="231F2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231F20"/>
                                  <w:kern w:val="0"/>
                                  <w:sz w:val="18"/>
                                  <w:szCs w:val="18"/>
                                </w:rPr>
                                <w:t>二级学院学生综合测评领导小组审核</w:t>
                              </w:r>
                            </w:p>
                            <w:p w:rsidR="00F7090B" w:rsidRDefault="00F7090B" w:rsidP="00F7090B">
                              <w:pPr>
                                <w:autoSpaceDE w:val="0"/>
                                <w:autoSpaceDN w:val="0"/>
                                <w:adjustRightInd w:val="0"/>
                                <w:spacing w:line="206" w:lineRule="exact"/>
                                <w:jc w:val="center"/>
                                <w:rPr>
                                  <w:rFonts w:eastAsia="方正书宋简体"/>
                                  <w:color w:val="231F20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任意多边形 9"/>
                        <wps:cNvSpPr>
                          <a:spLocks/>
                        </wps:cNvSpPr>
                        <wps:spPr bwMode="auto">
                          <a:xfrm>
                            <a:off x="0" y="33909"/>
                            <a:ext cx="28194" cy="2476"/>
                          </a:xfrm>
                          <a:custGeom>
                            <a:avLst/>
                            <a:gdLst>
                              <a:gd name="T0" fmla="*/ 0 w 4192"/>
                              <a:gd name="T1" fmla="*/ 247143 h 488"/>
                              <a:gd name="T2" fmla="*/ 2818727 w 4192"/>
                              <a:gd name="T3" fmla="*/ 247143 h 488"/>
                              <a:gd name="T4" fmla="*/ 2818727 w 4192"/>
                              <a:gd name="T5" fmla="*/ 0 h 488"/>
                              <a:gd name="T6" fmla="*/ 0 w 4192"/>
                              <a:gd name="T7" fmla="*/ 0 h 488"/>
                              <a:gd name="T8" fmla="*/ 0 w 4192"/>
                              <a:gd name="T9" fmla="*/ 247143 h 4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2"/>
                              <a:gd name="T16" fmla="*/ 0 h 488"/>
                              <a:gd name="T17" fmla="*/ 4192 w 4192"/>
                              <a:gd name="T18" fmla="*/ 488 h 4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2" h="488">
                                <a:moveTo>
                                  <a:pt x="0" y="487"/>
                                </a:moveTo>
                                <a:lnTo>
                                  <a:pt x="4191" y="487"/>
                                </a:lnTo>
                                <a:lnTo>
                                  <a:pt x="4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090B" w:rsidRDefault="00F7090B" w:rsidP="00F7090B">
                              <w:pPr>
                                <w:autoSpaceDE w:val="0"/>
                                <w:autoSpaceDN w:val="0"/>
                                <w:adjustRightInd w:val="0"/>
                                <w:spacing w:line="206" w:lineRule="exact"/>
                                <w:jc w:val="center"/>
                                <w:rPr>
                                  <w:rFonts w:eastAsia="方正书宋简体"/>
                                  <w:color w:val="231F2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231F20"/>
                                  <w:kern w:val="0"/>
                                  <w:sz w:val="18"/>
                                  <w:szCs w:val="18"/>
                                </w:rPr>
                                <w:t>大学生</w:t>
                              </w:r>
                              <w:r>
                                <w:rPr>
                                  <w:rFonts w:eastAsia="方正书宋简体" w:hint="eastAsia"/>
                                  <w:color w:val="231F20"/>
                                  <w:kern w:val="0"/>
                                  <w:sz w:val="18"/>
                                  <w:szCs w:val="18"/>
                                </w:rPr>
                                <w:t>素质教育中心</w:t>
                              </w:r>
                              <w:r>
                                <w:rPr>
                                  <w:rFonts w:eastAsia="方正书宋简体"/>
                                  <w:color w:val="231F20"/>
                                  <w:kern w:val="0"/>
                                  <w:sz w:val="18"/>
                                  <w:szCs w:val="18"/>
                                </w:rPr>
                                <w:t>审核、备案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直接箭头连接符 302"/>
                        <wps:cNvCnPr>
                          <a:cxnSpLocks noChangeShapeType="1"/>
                        </wps:cNvCnPr>
                        <wps:spPr bwMode="auto">
                          <a:xfrm>
                            <a:off x="13906" y="5143"/>
                            <a:ext cx="0" cy="21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1" name="直接箭头连接符 303"/>
                        <wps:cNvCnPr>
                          <a:cxnSpLocks noChangeShapeType="1"/>
                        </wps:cNvCnPr>
                        <wps:spPr bwMode="auto">
                          <a:xfrm>
                            <a:off x="13906" y="12382"/>
                            <a:ext cx="0" cy="21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2" name="直接箭头连接符 305"/>
                        <wps:cNvCnPr>
                          <a:cxnSpLocks noChangeShapeType="1"/>
                        </wps:cNvCnPr>
                        <wps:spPr bwMode="auto">
                          <a:xfrm>
                            <a:off x="14001" y="17240"/>
                            <a:ext cx="0" cy="21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3" name="直接箭头连接符 306"/>
                        <wps:cNvCnPr>
                          <a:cxnSpLocks noChangeShapeType="1"/>
                        </wps:cNvCnPr>
                        <wps:spPr bwMode="auto">
                          <a:xfrm>
                            <a:off x="14001" y="22193"/>
                            <a:ext cx="0" cy="21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4" name="任意多边形 1"/>
                        <wps:cNvSpPr>
                          <a:spLocks/>
                        </wps:cNvSpPr>
                        <wps:spPr bwMode="auto">
                          <a:xfrm>
                            <a:off x="0" y="29146"/>
                            <a:ext cx="28200" cy="2477"/>
                          </a:xfrm>
                          <a:custGeom>
                            <a:avLst/>
                            <a:gdLst>
                              <a:gd name="T0" fmla="*/ 0 w 4192"/>
                              <a:gd name="T1" fmla="*/ 247143 h 488"/>
                              <a:gd name="T2" fmla="*/ 2819362 w 4192"/>
                              <a:gd name="T3" fmla="*/ 247143 h 488"/>
                              <a:gd name="T4" fmla="*/ 2819362 w 4192"/>
                              <a:gd name="T5" fmla="*/ 0 h 488"/>
                              <a:gd name="T6" fmla="*/ 0 w 4192"/>
                              <a:gd name="T7" fmla="*/ 0 h 488"/>
                              <a:gd name="T8" fmla="*/ 0 w 4192"/>
                              <a:gd name="T9" fmla="*/ 247143 h 4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2"/>
                              <a:gd name="T16" fmla="*/ 0 h 488"/>
                              <a:gd name="T17" fmla="*/ 4192 w 4192"/>
                              <a:gd name="T18" fmla="*/ 488 h 4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2" h="488">
                                <a:moveTo>
                                  <a:pt x="0" y="487"/>
                                </a:moveTo>
                                <a:lnTo>
                                  <a:pt x="4191" y="487"/>
                                </a:lnTo>
                                <a:lnTo>
                                  <a:pt x="4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090B" w:rsidRDefault="00F7090B" w:rsidP="00F7090B">
                              <w:pPr>
                                <w:autoSpaceDE w:val="0"/>
                                <w:autoSpaceDN w:val="0"/>
                                <w:adjustRightInd w:val="0"/>
                                <w:spacing w:line="206" w:lineRule="exact"/>
                                <w:jc w:val="center"/>
                                <w:rPr>
                                  <w:rFonts w:eastAsia="方正书宋简体"/>
                                  <w:color w:val="231F2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231F20"/>
                                  <w:kern w:val="0"/>
                                  <w:sz w:val="18"/>
                                  <w:szCs w:val="18"/>
                                </w:rPr>
                                <w:t>学生</w:t>
                              </w:r>
                              <w:proofErr w:type="gramStart"/>
                              <w:r>
                                <w:rPr>
                                  <w:rFonts w:eastAsia="方正书宋简体"/>
                                  <w:color w:val="231F20"/>
                                  <w:kern w:val="0"/>
                                  <w:sz w:val="18"/>
                                  <w:szCs w:val="18"/>
                                </w:rPr>
                                <w:t>处教育</w:t>
                              </w:r>
                              <w:proofErr w:type="gramEnd"/>
                              <w:r>
                                <w:rPr>
                                  <w:rFonts w:eastAsia="方正书宋简体"/>
                                  <w:color w:val="231F20"/>
                                  <w:kern w:val="0"/>
                                  <w:sz w:val="18"/>
                                  <w:szCs w:val="18"/>
                                </w:rPr>
                                <w:t>管理科计入学工系统、汇总成绩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直接箭头连接符 2"/>
                        <wps:cNvCnPr>
                          <a:cxnSpLocks noChangeShapeType="1"/>
                        </wps:cNvCnPr>
                        <wps:spPr bwMode="auto">
                          <a:xfrm>
                            <a:off x="14001" y="27051"/>
                            <a:ext cx="0" cy="21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6" name="直接箭头连接符 23"/>
                        <wps:cNvCnPr>
                          <a:cxnSpLocks noChangeShapeType="1"/>
                        </wps:cNvCnPr>
                        <wps:spPr bwMode="auto">
                          <a:xfrm>
                            <a:off x="13906" y="31718"/>
                            <a:ext cx="0" cy="21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53" o:spid="_x0000_s1026" style="width:222.05pt;height:274.6pt;mso-position-horizontal-relative:char;mso-position-vertical-relative:line" coordsize="28200,3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">
                <v:shape id="任意多边形 4" o:spid="_x0000_s1027" style="position:absolute;width:28194;height:5048;visibility:visible;mso-wrap-style:square;v-text-anchor:top" coordsize="4192,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uhO8EA&#10;AADcAAAADwAAAGRycy9kb3ducmV2LnhtbERPTWsCMRC9C/0PYQreNGtRW1ajtILiSdB66W3YjMnW&#10;zWTZRF399UYQvM3jfc503rpKnKkJpWcFg34GgrjwumSjYP+77H2BCBFZY+WZFFwpwHz21plirv2F&#10;t3TeRSNSCIccFdgY61zKUFhyGPq+Jk7cwTcOY4KNkbrBSwp3lfzIsrF0WHJqsFjTwlJx3J2cgtXP&#10;3tD2f7Ex2eftao/459eDWqnue/s9ARGpjS/x073Waf5oCI9n0gV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oTvBAAAA3AAAAA8AAAAAAAAAAAAAAAAAmAIAAGRycy9kb3du&#10;cmV2LnhtbFBLBQYAAAAABAAEAPUAAACGAwAAAAA=&#10;" adj="-11796480,,5400" path="m,487r4191,l4191,,,,,487xe" fillcolor="black" strokecolor="#231f20" strokeweight="1pt">
                  <v:fill opacity="0"/>
                  <v:stroke joinstyle="round"/>
                  <v:formulas/>
                  <v:path arrowok="t" o:connecttype="custom" o:connectlocs="0,5211346;18957822,5211346;18957822,0;0,0;0,5211346" o:connectangles="0,0,0,0,0" textboxrect="0,0,4192,488"/>
                  <v:textbox>
                    <w:txbxContent>
                      <w:p w:rsidR="00F7090B" w:rsidRDefault="00F7090B" w:rsidP="00F7090B">
                        <w:pPr>
                          <w:autoSpaceDE w:val="0"/>
                          <w:autoSpaceDN w:val="0"/>
                          <w:adjustRightInd w:val="0"/>
                          <w:spacing w:line="206" w:lineRule="exact"/>
                          <w:jc w:val="left"/>
                          <w:rPr>
                            <w:rFonts w:eastAsia="方正书宋简体"/>
                            <w:color w:val="231F2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方正书宋简体"/>
                            <w:color w:val="231F20"/>
                            <w:kern w:val="0"/>
                            <w:sz w:val="18"/>
                            <w:szCs w:val="18"/>
                          </w:rPr>
                          <w:t>学生按《测评办法》参与</w:t>
                        </w:r>
                        <w:r>
                          <w:rPr>
                            <w:rFonts w:eastAsia="方正书宋简体"/>
                            <w:color w:val="231F20"/>
                            <w:kern w:val="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eastAsia="方正书宋简体"/>
                            <w:color w:val="231F2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eastAsia="方正书宋简体"/>
                            <w:color w:val="231F20"/>
                            <w:kern w:val="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eastAsia="方正书宋简体"/>
                            <w:color w:val="231F2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eastAsia="方正书宋简体"/>
                            <w:color w:val="231F20"/>
                            <w:kern w:val="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eastAsia="方正书宋简体"/>
                            <w:color w:val="231F2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eastAsia="方正书宋简体"/>
                            <w:color w:val="231F20"/>
                            <w:kern w:val="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eastAsia="方正书宋简体"/>
                            <w:color w:val="231F20"/>
                            <w:kern w:val="0"/>
                            <w:sz w:val="18"/>
                            <w:szCs w:val="18"/>
                          </w:rPr>
                          <w:t>类测评项目，项目种类含：活动、竞赛、科研、培训等。详细参看《大学生综合素质测评项目认定一览表》</w:t>
                        </w:r>
                      </w:p>
                    </w:txbxContent>
                  </v:textbox>
                </v:shape>
                <v:shape id="任意多边形 5" o:spid="_x0000_s1028" style="position:absolute;top:7239;width:28194;height:4972;visibility:visible;mso-wrap-style:square;v-text-anchor:top" coordsize="4192,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EoMEA&#10;AADcAAAADwAAAGRycy9kb3ducmV2LnhtbERPS4vCMBC+C/6HMII3TRXclWqUVVA8Lfi4eBuaMena&#10;TEoTtfrrzcLC3ubje8582bpK3KkJpWcFo2EGgrjwumSj4HTcDKYgQkTWWHkmBU8KsFx0O3PMtX/w&#10;nu6HaEQK4ZCjAhtjnUsZCksOw9DXxIm7+MZhTLAxUjf4SOGukuMs+5AOS04NFmtaWyquh5tTsF2d&#10;DO1/1t8m+3w97RXPfjeqler32q8ZiEht/Bf/uXc6zZ9M4PeZdIF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HBKDBAAAA3AAAAA8AAAAAAAAAAAAAAAAAmAIAAGRycy9kb3du&#10;cmV2LnhtbFBLBQYAAAAABAAEAPUAAACGAwAAAAA=&#10;" adj="-11796480,,5400" path="m,487r4191,l4191,,,,,487xe" fillcolor="black" strokecolor="#231f20" strokeweight="1pt">
                  <v:fill opacity="0"/>
                  <v:stroke joinstyle="round"/>
                  <v:formulas/>
                  <v:path arrowok="t" o:connecttype="custom" o:connectlocs="0,5055403;18957822,5055403;18957822,0;0,0;0,5055403" o:connectangles="0,0,0,0,0" textboxrect="0,0,4192,488"/>
                  <v:textbox>
                    <w:txbxContent>
                      <w:p w:rsidR="00F7090B" w:rsidRDefault="00F7090B" w:rsidP="00F7090B">
                        <w:pPr>
                          <w:autoSpaceDE w:val="0"/>
                          <w:autoSpaceDN w:val="0"/>
                          <w:adjustRightInd w:val="0"/>
                          <w:spacing w:line="206" w:lineRule="exact"/>
                          <w:jc w:val="center"/>
                          <w:rPr>
                            <w:rFonts w:eastAsia="方正书宋简体"/>
                            <w:color w:val="231F2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方正书宋简体"/>
                            <w:color w:val="231F20"/>
                            <w:kern w:val="0"/>
                            <w:sz w:val="18"/>
                            <w:szCs w:val="18"/>
                          </w:rPr>
                          <w:t>每学期期末，学生本人可根据《大学生综合素质测评项目认定一览表》中自行报送的项目，进行汇总报送到辅导员处</w:t>
                        </w:r>
                      </w:p>
                    </w:txbxContent>
                  </v:textbox>
                </v:shape>
                <v:shape id="任意多边形 6" o:spid="_x0000_s1029" style="position:absolute;top:14478;width:28194;height:2667;visibility:visible;mso-wrap-style:square;v-text-anchor:top" coordsize="4192,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a18EA&#10;AADcAAAADwAAAGRycy9kb3ducmV2LnhtbERPS4vCMBC+L/gfwgje1lTBB9Uoq7DiSfBx8TY0Y9K1&#10;mZQmq9VfbxYWvM3H95z5snWVuFETSs8KBv0MBHHhdclGwen4/TkFESKyxsozKXhQgOWi8zHHXPs7&#10;7+l2iEakEA45KrAx1rmUobDkMPR9TZy4i28cxgQbI3WD9xTuKjnMsrF0WHJqsFjT2lJxPfw6BZvV&#10;ydD+Z70z2eT5sFc8++2gVqrXbb9mICK18S3+d291mj8aw98z6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VmtfBAAAA3AAAAA8AAAAAAAAAAAAAAAAAmAIAAGRycy9kb3du&#10;cmV2LnhtbFBLBQYAAAAABAAEAPUAAACGAwAAAAA=&#10;" adj="-11796480,,5400" path="m,487r4191,l4191,,,,,487xe" fillcolor="black" strokecolor="#231f20" strokeweight="1pt">
                  <v:fill opacity="0"/>
                  <v:stroke joinstyle="round"/>
                  <v:formulas/>
                  <v:path arrowok="t" o:connecttype="custom" o:connectlocs="0,1454570;18957822,1454570;18957822,0;0,0;0,1454570" o:connectangles="0,0,0,0,0" textboxrect="0,0,4192,488"/>
                  <v:textbox>
                    <w:txbxContent>
                      <w:p w:rsidR="00F7090B" w:rsidRDefault="00F7090B" w:rsidP="00F7090B">
                        <w:pPr>
                          <w:autoSpaceDE w:val="0"/>
                          <w:autoSpaceDN w:val="0"/>
                          <w:adjustRightInd w:val="0"/>
                          <w:spacing w:line="206" w:lineRule="exact"/>
                          <w:jc w:val="center"/>
                          <w:rPr>
                            <w:rFonts w:eastAsia="方正书宋简体"/>
                            <w:color w:val="231F2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方正书宋简体"/>
                            <w:color w:val="231F20"/>
                            <w:kern w:val="0"/>
                            <w:sz w:val="18"/>
                            <w:szCs w:val="18"/>
                          </w:rPr>
                          <w:t>班级评议小组进行评定</w:t>
                        </w:r>
                      </w:p>
                    </w:txbxContent>
                  </v:textbox>
                </v:shape>
                <v:shape id="任意多边形 7" o:spid="_x0000_s1030" style="position:absolute;top:19335;width:28194;height:2667;visibility:visible;mso-wrap-style:square;v-text-anchor:top" coordsize="4192,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k/TMEA&#10;AADcAAAADwAAAGRycy9kb3ducmV2LnhtbERPS4vCMBC+C/sfwix401RBXapRVFA8Lfi47G1oxqTa&#10;TEoTtfrrN8LC3ubje85s0bpK3KkJpWcFg34GgrjwumSj4HTc9L5AhIissfJMCp4UYDH/6Mww1/7B&#10;e7ofohEphEOOCmyMdS5lKCw5DH1fEyfu7BuHMcHGSN3gI4W7Sg6zbCwdlpwaLNa0tlRcDzenYLs6&#10;Gdpf1t8mm7ye9oo/fjeolep+tsspiEht/Bf/uXc6zR9N4P1Mu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ZP0zBAAAA3AAAAA8AAAAAAAAAAAAAAAAAmAIAAGRycy9kb3du&#10;cmV2LnhtbFBLBQYAAAAABAAEAPUAAACGAwAAAAA=&#10;" adj="-11796480,,5400" path="m,487r4191,l4191,,,,,487xe" fillcolor="black" strokecolor="#231f20" strokeweight="1pt">
                  <v:fill opacity="0"/>
                  <v:stroke joinstyle="round"/>
                  <v:formulas/>
                  <v:path arrowok="t" o:connecttype="custom" o:connectlocs="0,1454570;18957822,1454570;18957822,0;0,0;0,1454570" o:connectangles="0,0,0,0,0" textboxrect="0,0,4192,488"/>
                  <v:textbox>
                    <w:txbxContent>
                      <w:p w:rsidR="00F7090B" w:rsidRDefault="00F7090B" w:rsidP="00F7090B">
                        <w:pPr>
                          <w:autoSpaceDE w:val="0"/>
                          <w:autoSpaceDN w:val="0"/>
                          <w:adjustRightInd w:val="0"/>
                          <w:spacing w:line="206" w:lineRule="exact"/>
                          <w:jc w:val="center"/>
                          <w:rPr>
                            <w:rFonts w:eastAsia="方正书宋简体"/>
                            <w:color w:val="231F2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方正书宋简体"/>
                            <w:color w:val="231F20"/>
                            <w:kern w:val="0"/>
                            <w:sz w:val="18"/>
                            <w:szCs w:val="18"/>
                          </w:rPr>
                          <w:t>辅导员进行审查、汇总</w:t>
                        </w:r>
                      </w:p>
                    </w:txbxContent>
                  </v:textbox>
                </v:shape>
                <v:shape id="任意多边形 8" o:spid="_x0000_s1031" style="position:absolute;top:24288;width:28194;height:2667;visibility:visible;mso-wrap-style:square;v-text-anchor:top" coordsize="4192,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rPsUA&#10;AADcAAAADwAAAGRycy9kb3ducmV2LnhtbESPT2sCMRDF70K/Q5hCb5q1UC2rUazQ4qngn0tvw2ZM&#10;VjeTZZPq2k/fOQjeZnhv3vvNfNmHRl2oS3VkA+NRAYq4irZmZ+Cw/xy+g0oZ2WITmQzcKMFy8TSY&#10;Y2njlbd02WWnJIRTiQZ8zm2pdao8BUyj2BKLdoxdwCxr57Tt8CrhodGvRTHRAWuWBo8trT1V591v&#10;MPD1cXC0Pa2/XTH9u/kz/sTNuDXm5blfzUBl6vPDfL/eWMF/E1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qs+xQAAANwAAAAPAAAAAAAAAAAAAAAAAJgCAABkcnMv&#10;ZG93bnJldi54bWxQSwUGAAAAAAQABAD1AAAAigMAAAAA&#10;" adj="-11796480,,5400" path="m,487r4191,l4191,,,,,487xe" fillcolor="black" strokecolor="#231f20" strokeweight="1pt">
                  <v:fill opacity="0"/>
                  <v:stroke joinstyle="round"/>
                  <v:formulas/>
                  <v:path arrowok="t" o:connecttype="custom" o:connectlocs="0,1454570;18957822,1454570;18957822,0;0,0;0,1454570" o:connectangles="0,0,0,0,0" textboxrect="0,0,4192,488"/>
                  <v:textbox>
                    <w:txbxContent>
                      <w:p w:rsidR="00F7090B" w:rsidRDefault="00F7090B" w:rsidP="00F7090B">
                        <w:pPr>
                          <w:autoSpaceDE w:val="0"/>
                          <w:autoSpaceDN w:val="0"/>
                          <w:adjustRightInd w:val="0"/>
                          <w:spacing w:line="206" w:lineRule="exact"/>
                          <w:jc w:val="center"/>
                          <w:rPr>
                            <w:rFonts w:eastAsia="方正书宋简体"/>
                            <w:color w:val="231F2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方正书宋简体"/>
                            <w:color w:val="231F20"/>
                            <w:kern w:val="0"/>
                            <w:sz w:val="18"/>
                            <w:szCs w:val="18"/>
                          </w:rPr>
                          <w:t>二级学院学生综合测评领导小组审核</w:t>
                        </w:r>
                      </w:p>
                      <w:p w:rsidR="00F7090B" w:rsidRDefault="00F7090B" w:rsidP="00F7090B">
                        <w:pPr>
                          <w:autoSpaceDE w:val="0"/>
                          <w:autoSpaceDN w:val="0"/>
                          <w:adjustRightInd w:val="0"/>
                          <w:spacing w:line="206" w:lineRule="exact"/>
                          <w:jc w:val="center"/>
                          <w:rPr>
                            <w:rFonts w:eastAsia="方正书宋简体"/>
                            <w:color w:val="231F20"/>
                            <w:kern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任意多边形 9" o:spid="_x0000_s1032" style="position:absolute;top:33909;width:28194;height:2476;visibility:visible;mso-wrap-style:square;v-text-anchor:top" coordsize="4192,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OpcEA&#10;AADcAAAADwAAAGRycy9kb3ducmV2LnhtbERPTWsCMRC9C/0PYQreNGtBbVejtILiSdB66W3YjMnW&#10;zWTZRF399UYQvM3jfc503rpKnKkJpWcFg34GgrjwumSjYP+77H2CCBFZY+WZFFwpwHz21plirv2F&#10;t3TeRSNSCIccFdgY61zKUFhyGPq+Jk7cwTcOY4KNkbrBSwp3lfzIspF0WHJqsFjTwlJx3J2cgtXP&#10;3tD2f7Ex2fh2tUf88+tBrVT3vf2egIjUxpf46V7rNH/4BY9n0gV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KDqXBAAAA3AAAAA8AAAAAAAAAAAAAAAAAmAIAAGRycy9kb3du&#10;cmV2LnhtbFBLBQYAAAAABAAEAPUAAACGAwAAAAA=&#10;" adj="-11796480,,5400" path="m,487r4191,l4191,,,,,487xe" fillcolor="black" strokecolor="#231f20" strokeweight="1pt">
                  <v:fill opacity="0"/>
                  <v:stroke joinstyle="round"/>
                  <v:formulas/>
                  <v:path arrowok="t" o:connecttype="custom" o:connectlocs="0,1253947;18957822,1253947;18957822,0;0,0;0,1253947" o:connectangles="0,0,0,0,0" textboxrect="0,0,4192,488"/>
                  <v:textbox>
                    <w:txbxContent>
                      <w:p w:rsidR="00F7090B" w:rsidRDefault="00F7090B" w:rsidP="00F7090B">
                        <w:pPr>
                          <w:autoSpaceDE w:val="0"/>
                          <w:autoSpaceDN w:val="0"/>
                          <w:adjustRightInd w:val="0"/>
                          <w:spacing w:line="206" w:lineRule="exact"/>
                          <w:jc w:val="center"/>
                          <w:rPr>
                            <w:rFonts w:eastAsia="方正书宋简体"/>
                            <w:color w:val="231F2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方正书宋简体"/>
                            <w:color w:val="231F20"/>
                            <w:kern w:val="0"/>
                            <w:sz w:val="18"/>
                            <w:szCs w:val="18"/>
                          </w:rPr>
                          <w:t>大学生</w:t>
                        </w:r>
                        <w:r>
                          <w:rPr>
                            <w:rFonts w:eastAsia="方正书宋简体" w:hint="eastAsia"/>
                            <w:color w:val="231F20"/>
                            <w:kern w:val="0"/>
                            <w:sz w:val="18"/>
                            <w:szCs w:val="18"/>
                          </w:rPr>
                          <w:t>素质教育中心</w:t>
                        </w:r>
                        <w:r>
                          <w:rPr>
                            <w:rFonts w:eastAsia="方正书宋简体"/>
                            <w:color w:val="231F20"/>
                            <w:kern w:val="0"/>
                            <w:sz w:val="18"/>
                            <w:szCs w:val="18"/>
                          </w:rPr>
                          <w:t>审核、备案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02" o:spid="_x0000_s1033" type="#_x0000_t32" style="position:absolute;left:13906;top:5143;width:0;height:2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4cFcIAAADcAAAADwAAAGRycy9kb3ducmV2LnhtbERPTYvCMBC9L/gfwgje1lQFWatRRFBE&#10;8bC6FL0NzdgWm0lJotb99ZuDsMfH+54tWlOLBzlfWVYw6CcgiHOrKy4U/JzWn18gfEDWWFsmBS/y&#10;sJh3PmaYavvkb3ocQyFiCPsUFZQhNKmUPi/JoO/bhjhyV+sMhghdIbXDZww3tRwmyVgarDg2lNjQ&#10;qqT8drwbBef95J69sgPtssFkd0Fn/O9po1Sv2y6nIAK14V/8dm+1gtEwzo9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4cFcIAAADcAAAADwAAAAAAAAAAAAAA&#10;AAChAgAAZHJzL2Rvd25yZXYueG1sUEsFBgAAAAAEAAQA+QAAAJADAAAAAA==&#10;">
                  <v:stroke endarrow="block"/>
                </v:shape>
                <v:shape id="直接箭头连接符 303" o:spid="_x0000_s1034" type="#_x0000_t32" style="position:absolute;left:13906;top:12382;width:0;height:2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K5jsUAAADcAAAADwAAAGRycy9kb3ducmV2LnhtbESPQWvCQBSE74L/YXmCN91EQTS6SilU&#10;ROlBLaG9PbLPJDT7NuyuGvvruwWhx2FmvmFWm8404kbO15YVpOMEBHFhdc2lgo/z22gOwgdkjY1l&#10;UvAgD5t1v7fCTNs7H+l2CqWIEPYZKqhCaDMpfVGRQT+2LXH0LtYZDFG6UmqH9wg3jZwkyUwarDku&#10;VNjSa0XF9+lqFHweFtf8kb/TPk8X+y90xv+ct0oNB93LEkSgLvyHn+2dVjCdpP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K5jsUAAADcAAAADwAAAAAAAAAA&#10;AAAAAAChAgAAZHJzL2Rvd25yZXYueG1sUEsFBgAAAAAEAAQA+QAAAJMDAAAAAA==&#10;">
                  <v:stroke endarrow="block"/>
                </v:shape>
                <v:shape id="直接箭头连接符 305" o:spid="_x0000_s1035" type="#_x0000_t32" style="position:absolute;left:14001;top:17240;width:0;height:2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n+cUAAADcAAAADwAAAGRycy9kb3ducmV2LnhtbESPQWvCQBSE74L/YXlCb7oxhaLRVaRQ&#10;EUsPagl6e2SfSTD7NuyuGvvruwWhx2FmvmHmy8404kbO15YVjEcJCOLC6ppLBd+Hj+EEhA/IGhvL&#10;pOBBHpaLfm+OmbZ33tFtH0oRIewzVFCF0GZS+qIig35kW+Lona0zGKJ0pdQO7xFuGpkmyZs0WHNc&#10;qLCl94qKy/5qFBw/p9f8kX/RNh9Ptyd0xv8c1kq9DLrVDESgLvyHn+2NVvCapv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An+cUAAADcAAAADwAAAAAAAAAA&#10;AAAAAAChAgAAZHJzL2Rvd25yZXYueG1sUEsFBgAAAAAEAAQA+QAAAJMDAAAAAA==&#10;">
                  <v:stroke endarrow="block"/>
                </v:shape>
                <v:shape id="直接箭头连接符 306" o:spid="_x0000_s1036" type="#_x0000_t32" style="position:absolute;left:14001;top:22193;width:0;height:2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yCYsYAAADcAAAADwAAAGRycy9kb3ducmV2LnhtbESPT2vCQBTE7wW/w/KE3upGhaIxGxGh&#10;pVh68A9Bb4/sMwlm34bdVWM/fbdQ6HGYmd8w2bI3rbiR841lBeNRAoK4tLrhSsFh//YyA+EDssbW&#10;Mil4kIdlPnjKMNX2zlu67UIlIoR9igrqELpUSl/WZNCPbEccvbN1BkOUrpLa4T3CTSsnSfIqDTYc&#10;F2rsaF1TedldjYLj5/xaPIov2hTj+eaEzvjv/btSz8N+tQARqA//4b/2h1YwnUzh90w8Aj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cgmLGAAAA3AAAAA8AAAAAAAAA&#10;AAAAAAAAoQIAAGRycy9kb3ducmV2LnhtbFBLBQYAAAAABAAEAPkAAACUAwAAAAA=&#10;">
                  <v:stroke endarrow="block"/>
                </v:shape>
                <v:shape id="任意多边形 1" o:spid="_x0000_s1037" style="position:absolute;top:29146;width:28200;height:2477;visibility:visible;mso-wrap-style:square;v-text-anchor:top" coordsize="4192,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8p8UA&#10;AADcAAAADwAAAGRycy9kb3ducmV2LnhtbESPT2sCMRTE74V+h/AK3mp2VdqyNS4qKJ4K/rn09ti8&#10;Jls3L8sm6uqnN4WCx2FmfsNMy9414kxdqD0ryIcZCOLK65qNgsN+9foBIkRkjY1nUnClAOXs+WmK&#10;hfYX3tJ5F41IEA4FKrAxtoWUobLkMAx9S5y8H985jEl2RuoOLwnuGjnKsjfpsOa0YLGlpaXquDs5&#10;BevFwdD2d/llsvfb1R7x22/yVqnBSz//BBGpj4/wf3ujFYxHE/g7k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bynxQAAANwAAAAPAAAAAAAAAAAAAAAAAJgCAABkcnMv&#10;ZG93bnJldi54bWxQSwUGAAAAAAQABAD1AAAAigMAAAAA&#10;" adj="-11796480,,5400" path="m,487r4191,l4191,,,,,487xe" fillcolor="black" strokecolor="#231f20" strokeweight="1pt">
                  <v:fill opacity="0"/>
                  <v:stroke joinstyle="round"/>
                  <v:formulas/>
                  <v:path arrowok="t" o:connecttype="custom" o:connectlocs="0,1254453;18966128,1254453;18966128,0;0,0;0,1254453" o:connectangles="0,0,0,0,0" textboxrect="0,0,4192,488"/>
                  <v:textbox>
                    <w:txbxContent>
                      <w:p w:rsidR="00F7090B" w:rsidRDefault="00F7090B" w:rsidP="00F7090B">
                        <w:pPr>
                          <w:autoSpaceDE w:val="0"/>
                          <w:autoSpaceDN w:val="0"/>
                          <w:adjustRightInd w:val="0"/>
                          <w:spacing w:line="206" w:lineRule="exact"/>
                          <w:jc w:val="center"/>
                          <w:rPr>
                            <w:rFonts w:eastAsia="方正书宋简体"/>
                            <w:color w:val="231F2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方正书宋简体"/>
                            <w:color w:val="231F20"/>
                            <w:kern w:val="0"/>
                            <w:sz w:val="18"/>
                            <w:szCs w:val="18"/>
                          </w:rPr>
                          <w:t>学生</w:t>
                        </w:r>
                        <w:proofErr w:type="gramStart"/>
                        <w:r>
                          <w:rPr>
                            <w:rFonts w:eastAsia="方正书宋简体"/>
                            <w:color w:val="231F20"/>
                            <w:kern w:val="0"/>
                            <w:sz w:val="18"/>
                            <w:szCs w:val="18"/>
                          </w:rPr>
                          <w:t>处教育</w:t>
                        </w:r>
                        <w:proofErr w:type="gramEnd"/>
                        <w:r>
                          <w:rPr>
                            <w:rFonts w:eastAsia="方正书宋简体"/>
                            <w:color w:val="231F20"/>
                            <w:kern w:val="0"/>
                            <w:sz w:val="18"/>
                            <w:szCs w:val="18"/>
                          </w:rPr>
                          <w:t>管理科计入学工系统、汇总成绩</w:t>
                        </w:r>
                      </w:p>
                    </w:txbxContent>
                  </v:textbox>
                </v:shape>
                <v:shape id="直接箭头连接符 2" o:spid="_x0000_s1038" type="#_x0000_t32" style="position:absolute;left:14001;top:27051;width:0;height:2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m/jcUAAADcAAAADwAAAGRycy9kb3ducmV2LnhtbESPQWsCMRSE7wX/Q3iCt5rVYtHVKFJo&#10;EaWHqix6e2yeu4ublyWJuvrrTaHQ4zAz3zCzRWtqcSXnK8sKBv0EBHFudcWFgv3u83UMwgdkjbVl&#10;UnAnD4t552WGqbY3/qHrNhQiQtinqKAMoUml9HlJBn3fNsTRO1lnMETpCqkd3iLc1HKYJO/SYMVx&#10;ocSGPkrKz9uLUXDYTC7ZPfumdTaYrI/ojH/svpTqddvlFESgNvyH/9orreBtOIL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m/jcUAAADcAAAADwAAAAAAAAAA&#10;AAAAAAChAgAAZHJzL2Rvd25yZXYueG1sUEsFBgAAAAAEAAQA+QAAAJMDAAAAAA==&#10;">
                  <v:stroke endarrow="block"/>
                </v:shape>
                <v:shape id="直接箭头连接符 23" o:spid="_x0000_s1039" type="#_x0000_t32" style="position:absolute;left:13906;top:31718;width:0;height:2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sh+sUAAADcAAAADwAAAGRycy9kb3ducmV2LnhtbESPQWsCMRSE70L/Q3gFb5pVQXQ1Sim0&#10;iOJBLUu9PTavu0s3L0sSdfXXG0HwOMzMN8x82ZpanMn5yrKCQT8BQZxbXXGh4Ofw1ZuA8AFZY22Z&#10;FFzJw3Lx1pljqu2Fd3Teh0JECPsUFZQhNKmUPi/JoO/bhjh6f9YZDFG6QmqHlwg3tRwmyVgarDgu&#10;lNjQZ0n5//5kFPxupqfsmm1pnQ2m6yM642+Hb6W67+3HDESgNrzCz/ZKKxgNx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sh+sUAAADcAAAADwAAAAAAAAAA&#10;AAAAAAChAgAAZHJzL2Rvd25yZXYueG1sUEsFBgAAAAAEAAQA+QAAAJMDAAAAAA==&#10;">
                  <v:stroke endarrow="block"/>
                </v:shape>
                <w10:anchorlock/>
              </v:group>
            </w:pict>
          </mc:Fallback>
        </mc:AlternateContent>
      </w:r>
    </w:p>
    <w:p w:rsidR="00F7090B" w:rsidRDefault="00F7090B" w:rsidP="00F7090B">
      <w:pPr>
        <w:autoSpaceDE w:val="0"/>
        <w:autoSpaceDN w:val="0"/>
        <w:spacing w:line="360" w:lineRule="exact"/>
        <w:ind w:firstLineChars="200" w:firstLine="420"/>
        <w:rPr>
          <w:rFonts w:eastAsia="方正书宋简体"/>
          <w:kern w:val="0"/>
          <w:szCs w:val="21"/>
        </w:rPr>
      </w:pPr>
      <w:r>
        <w:rPr>
          <w:rFonts w:eastAsia="方正书宋简体"/>
          <w:kern w:val="0"/>
          <w:szCs w:val="21"/>
        </w:rPr>
        <w:t>备注：学生综合素质测评应用于学生德育考核和评优评先，每学期学生综合素质测评成绩低于</w:t>
      </w:r>
      <w:r>
        <w:rPr>
          <w:rFonts w:eastAsia="方正书宋简体"/>
          <w:kern w:val="0"/>
          <w:szCs w:val="21"/>
        </w:rPr>
        <w:t>60</w:t>
      </w:r>
      <w:r>
        <w:rPr>
          <w:rFonts w:eastAsia="方正书宋简体"/>
          <w:kern w:val="0"/>
          <w:szCs w:val="21"/>
        </w:rPr>
        <w:t>分的，学校将给予成绩不及格学生</w:t>
      </w:r>
      <w:r>
        <w:rPr>
          <w:rFonts w:eastAsia="方正书宋简体"/>
          <w:kern w:val="0"/>
          <w:szCs w:val="21"/>
        </w:rPr>
        <w:t>“</w:t>
      </w:r>
      <w:r>
        <w:rPr>
          <w:rFonts w:eastAsia="方正书宋简体"/>
          <w:kern w:val="0"/>
          <w:szCs w:val="21"/>
        </w:rPr>
        <w:t>黄牌</w:t>
      </w:r>
      <w:r>
        <w:rPr>
          <w:rFonts w:eastAsia="方正书宋简体"/>
          <w:kern w:val="0"/>
          <w:szCs w:val="21"/>
        </w:rPr>
        <w:t>”</w:t>
      </w:r>
      <w:r>
        <w:rPr>
          <w:rFonts w:eastAsia="方正书宋简体"/>
          <w:kern w:val="0"/>
          <w:szCs w:val="21"/>
        </w:rPr>
        <w:t>警告，累计两学期综合素质测评成绩低于</w:t>
      </w:r>
      <w:r>
        <w:rPr>
          <w:rFonts w:eastAsia="方正书宋简体"/>
          <w:kern w:val="0"/>
          <w:szCs w:val="21"/>
        </w:rPr>
        <w:t>60</w:t>
      </w:r>
      <w:r>
        <w:rPr>
          <w:rFonts w:eastAsia="方正书宋简体"/>
          <w:kern w:val="0"/>
          <w:szCs w:val="21"/>
        </w:rPr>
        <w:t>分的，将给予成绩不及格学生</w:t>
      </w:r>
      <w:r>
        <w:rPr>
          <w:rFonts w:eastAsia="方正书宋简体"/>
          <w:kern w:val="0"/>
          <w:szCs w:val="21"/>
        </w:rPr>
        <w:t>“</w:t>
      </w:r>
      <w:r>
        <w:rPr>
          <w:rFonts w:eastAsia="方正书宋简体"/>
          <w:kern w:val="0"/>
          <w:szCs w:val="21"/>
        </w:rPr>
        <w:t>红牌</w:t>
      </w:r>
      <w:r>
        <w:rPr>
          <w:rFonts w:eastAsia="方正书宋简体"/>
          <w:kern w:val="0"/>
          <w:szCs w:val="21"/>
        </w:rPr>
        <w:t>”</w:t>
      </w:r>
      <w:r>
        <w:rPr>
          <w:rFonts w:eastAsia="方正书宋简体"/>
          <w:kern w:val="0"/>
          <w:szCs w:val="21"/>
        </w:rPr>
        <w:t>警告，并取消当学年评优评先资格。学生在校期间生综合素质测评成绩不合格的，将被认定为德育考核不合格，不具备毕业资格。</w:t>
      </w:r>
    </w:p>
    <w:p w:rsidR="00F7090B" w:rsidRDefault="00F7090B" w:rsidP="00F7090B">
      <w:pPr>
        <w:autoSpaceDE w:val="0"/>
        <w:autoSpaceDN w:val="0"/>
        <w:spacing w:line="360" w:lineRule="exact"/>
        <w:ind w:firstLineChars="200" w:firstLine="420"/>
        <w:rPr>
          <w:rFonts w:eastAsia="方正书宋简体"/>
          <w:kern w:val="0"/>
          <w:szCs w:val="21"/>
        </w:rPr>
      </w:pPr>
      <w:r>
        <w:rPr>
          <w:rFonts w:eastAsia="方正书宋简体"/>
          <w:kern w:val="0"/>
          <w:szCs w:val="21"/>
        </w:rPr>
        <w:t>负责单位：学生</w:t>
      </w:r>
      <w:proofErr w:type="gramStart"/>
      <w:r>
        <w:rPr>
          <w:rFonts w:eastAsia="方正书宋简体"/>
          <w:kern w:val="0"/>
          <w:szCs w:val="21"/>
        </w:rPr>
        <w:t>处教育</w:t>
      </w:r>
      <w:proofErr w:type="gramEnd"/>
      <w:r>
        <w:rPr>
          <w:rFonts w:eastAsia="方正书宋简体"/>
          <w:kern w:val="0"/>
          <w:szCs w:val="21"/>
        </w:rPr>
        <w:t>管理科、大学生</w:t>
      </w:r>
      <w:r>
        <w:rPr>
          <w:rFonts w:eastAsia="方正书宋简体" w:hint="eastAsia"/>
          <w:kern w:val="0"/>
          <w:szCs w:val="21"/>
        </w:rPr>
        <w:t>素质教育中心</w:t>
      </w:r>
    </w:p>
    <w:p w:rsidR="00F7090B" w:rsidRDefault="00F7090B" w:rsidP="00F7090B">
      <w:pPr>
        <w:autoSpaceDE w:val="0"/>
        <w:autoSpaceDN w:val="0"/>
        <w:spacing w:line="360" w:lineRule="exact"/>
        <w:ind w:firstLineChars="200" w:firstLine="420"/>
        <w:rPr>
          <w:rFonts w:eastAsia="方正书宋简体"/>
          <w:kern w:val="0"/>
          <w:szCs w:val="21"/>
        </w:rPr>
      </w:pPr>
      <w:r>
        <w:rPr>
          <w:rFonts w:eastAsia="方正书宋简体"/>
          <w:kern w:val="0"/>
          <w:szCs w:val="21"/>
        </w:rPr>
        <w:t>办公地点：大学生服务中心</w:t>
      </w:r>
      <w:r>
        <w:rPr>
          <w:rFonts w:eastAsia="方正书宋简体"/>
          <w:kern w:val="0"/>
          <w:szCs w:val="21"/>
        </w:rPr>
        <w:t xml:space="preserve"> 510</w:t>
      </w:r>
    </w:p>
    <w:p w:rsidR="00F7090B" w:rsidRDefault="00F7090B" w:rsidP="00F7090B">
      <w:pPr>
        <w:autoSpaceDE w:val="0"/>
        <w:autoSpaceDN w:val="0"/>
        <w:spacing w:line="360" w:lineRule="exact"/>
        <w:ind w:firstLineChars="200" w:firstLine="420"/>
        <w:rPr>
          <w:rFonts w:eastAsia="方正书宋简体"/>
          <w:kern w:val="0"/>
          <w:szCs w:val="21"/>
        </w:rPr>
      </w:pPr>
      <w:r>
        <w:rPr>
          <w:rFonts w:eastAsia="方正书宋简体"/>
          <w:kern w:val="0"/>
          <w:szCs w:val="21"/>
        </w:rPr>
        <w:t>联系电话：</w:t>
      </w:r>
      <w:r>
        <w:rPr>
          <w:rFonts w:eastAsia="方正书宋简体"/>
          <w:kern w:val="0"/>
          <w:szCs w:val="21"/>
        </w:rPr>
        <w:t>023-62849997</w:t>
      </w:r>
    </w:p>
    <w:p w:rsidR="00BF1447" w:rsidRPr="00D75735" w:rsidRDefault="00BF1447">
      <w:bookmarkStart w:id="1" w:name="_GoBack"/>
      <w:bookmarkEnd w:id="1"/>
    </w:p>
    <w:sectPr w:rsidR="00BF1447" w:rsidRPr="00D75735" w:rsidSect="00475DC9">
      <w:pgSz w:w="9639" w:h="13495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C9"/>
    <w:rsid w:val="00004B91"/>
    <w:rsid w:val="000061DB"/>
    <w:rsid w:val="00010D66"/>
    <w:rsid w:val="00024829"/>
    <w:rsid w:val="00026699"/>
    <w:rsid w:val="00027394"/>
    <w:rsid w:val="0003712B"/>
    <w:rsid w:val="0004466C"/>
    <w:rsid w:val="00045132"/>
    <w:rsid w:val="0004514A"/>
    <w:rsid w:val="000534FE"/>
    <w:rsid w:val="000555AF"/>
    <w:rsid w:val="0006354B"/>
    <w:rsid w:val="00067514"/>
    <w:rsid w:val="0007095F"/>
    <w:rsid w:val="00070E9C"/>
    <w:rsid w:val="000747D4"/>
    <w:rsid w:val="00074B16"/>
    <w:rsid w:val="0009104D"/>
    <w:rsid w:val="0009357F"/>
    <w:rsid w:val="00094C7A"/>
    <w:rsid w:val="000A5165"/>
    <w:rsid w:val="000B3DB1"/>
    <w:rsid w:val="000B3E11"/>
    <w:rsid w:val="000C0852"/>
    <w:rsid w:val="000D61F9"/>
    <w:rsid w:val="000D6CE5"/>
    <w:rsid w:val="000E69D2"/>
    <w:rsid w:val="000F4D55"/>
    <w:rsid w:val="000F5681"/>
    <w:rsid w:val="000F67A1"/>
    <w:rsid w:val="00100F08"/>
    <w:rsid w:val="001014F9"/>
    <w:rsid w:val="00105BB9"/>
    <w:rsid w:val="001072FC"/>
    <w:rsid w:val="001079BE"/>
    <w:rsid w:val="001165AB"/>
    <w:rsid w:val="00123494"/>
    <w:rsid w:val="001243CC"/>
    <w:rsid w:val="001258A6"/>
    <w:rsid w:val="00141559"/>
    <w:rsid w:val="00146F5B"/>
    <w:rsid w:val="0014737C"/>
    <w:rsid w:val="00157A73"/>
    <w:rsid w:val="00161E24"/>
    <w:rsid w:val="00170468"/>
    <w:rsid w:val="00171684"/>
    <w:rsid w:val="001771FC"/>
    <w:rsid w:val="00177250"/>
    <w:rsid w:val="0018486E"/>
    <w:rsid w:val="00184B0C"/>
    <w:rsid w:val="001908C6"/>
    <w:rsid w:val="00193082"/>
    <w:rsid w:val="00193A8C"/>
    <w:rsid w:val="001A0CB5"/>
    <w:rsid w:val="001C0AEA"/>
    <w:rsid w:val="001C2B24"/>
    <w:rsid w:val="001F30DF"/>
    <w:rsid w:val="001F4444"/>
    <w:rsid w:val="001F4C07"/>
    <w:rsid w:val="001F6EDB"/>
    <w:rsid w:val="002033DE"/>
    <w:rsid w:val="00217FFD"/>
    <w:rsid w:val="00223622"/>
    <w:rsid w:val="00224AE3"/>
    <w:rsid w:val="002254DD"/>
    <w:rsid w:val="00244210"/>
    <w:rsid w:val="00245CCA"/>
    <w:rsid w:val="00245F61"/>
    <w:rsid w:val="002612B2"/>
    <w:rsid w:val="00261E6D"/>
    <w:rsid w:val="00262948"/>
    <w:rsid w:val="00263497"/>
    <w:rsid w:val="002730AF"/>
    <w:rsid w:val="00281F63"/>
    <w:rsid w:val="002916A4"/>
    <w:rsid w:val="002C15DD"/>
    <w:rsid w:val="002D11D7"/>
    <w:rsid w:val="002D58DF"/>
    <w:rsid w:val="002F09C6"/>
    <w:rsid w:val="003001A5"/>
    <w:rsid w:val="00301858"/>
    <w:rsid w:val="00310A4B"/>
    <w:rsid w:val="003141AB"/>
    <w:rsid w:val="00321E74"/>
    <w:rsid w:val="0032299A"/>
    <w:rsid w:val="00323021"/>
    <w:rsid w:val="00323BFC"/>
    <w:rsid w:val="00324F06"/>
    <w:rsid w:val="00334A9C"/>
    <w:rsid w:val="00341C41"/>
    <w:rsid w:val="003572C6"/>
    <w:rsid w:val="00360084"/>
    <w:rsid w:val="00363B8A"/>
    <w:rsid w:val="00372FBA"/>
    <w:rsid w:val="00387910"/>
    <w:rsid w:val="00387BF6"/>
    <w:rsid w:val="003A0265"/>
    <w:rsid w:val="003B154D"/>
    <w:rsid w:val="003D4E3F"/>
    <w:rsid w:val="003E307A"/>
    <w:rsid w:val="003F1D26"/>
    <w:rsid w:val="003F2776"/>
    <w:rsid w:val="003F324C"/>
    <w:rsid w:val="004007A9"/>
    <w:rsid w:val="0040512D"/>
    <w:rsid w:val="00422117"/>
    <w:rsid w:val="00430B44"/>
    <w:rsid w:val="004328F4"/>
    <w:rsid w:val="00432E39"/>
    <w:rsid w:val="00435F9C"/>
    <w:rsid w:val="00436943"/>
    <w:rsid w:val="004405F9"/>
    <w:rsid w:val="00441B7D"/>
    <w:rsid w:val="00443B64"/>
    <w:rsid w:val="00446B77"/>
    <w:rsid w:val="00450570"/>
    <w:rsid w:val="00460C6A"/>
    <w:rsid w:val="00465380"/>
    <w:rsid w:val="00466D95"/>
    <w:rsid w:val="0047254E"/>
    <w:rsid w:val="004734B8"/>
    <w:rsid w:val="00475DC9"/>
    <w:rsid w:val="004878BF"/>
    <w:rsid w:val="0049493D"/>
    <w:rsid w:val="00496413"/>
    <w:rsid w:val="004B376A"/>
    <w:rsid w:val="004C1620"/>
    <w:rsid w:val="004F41CD"/>
    <w:rsid w:val="004F599F"/>
    <w:rsid w:val="004F60E4"/>
    <w:rsid w:val="00507892"/>
    <w:rsid w:val="005146BA"/>
    <w:rsid w:val="00515F17"/>
    <w:rsid w:val="005239B9"/>
    <w:rsid w:val="005316D4"/>
    <w:rsid w:val="005400EF"/>
    <w:rsid w:val="00541D68"/>
    <w:rsid w:val="0054353D"/>
    <w:rsid w:val="005479B7"/>
    <w:rsid w:val="00556C81"/>
    <w:rsid w:val="00557D64"/>
    <w:rsid w:val="00560C7D"/>
    <w:rsid w:val="005725F2"/>
    <w:rsid w:val="00582A92"/>
    <w:rsid w:val="00584586"/>
    <w:rsid w:val="00592213"/>
    <w:rsid w:val="005959A2"/>
    <w:rsid w:val="0059736A"/>
    <w:rsid w:val="00597CD1"/>
    <w:rsid w:val="005C4C53"/>
    <w:rsid w:val="005F3E40"/>
    <w:rsid w:val="00603762"/>
    <w:rsid w:val="006103A0"/>
    <w:rsid w:val="00612827"/>
    <w:rsid w:val="00615C28"/>
    <w:rsid w:val="00616497"/>
    <w:rsid w:val="00623FA0"/>
    <w:rsid w:val="00642E9E"/>
    <w:rsid w:val="006521AC"/>
    <w:rsid w:val="00664D3E"/>
    <w:rsid w:val="00667805"/>
    <w:rsid w:val="006718A2"/>
    <w:rsid w:val="00673547"/>
    <w:rsid w:val="00691514"/>
    <w:rsid w:val="006A2152"/>
    <w:rsid w:val="006A2B5B"/>
    <w:rsid w:val="006A779F"/>
    <w:rsid w:val="006B17B9"/>
    <w:rsid w:val="006B785B"/>
    <w:rsid w:val="006C4721"/>
    <w:rsid w:val="006D709C"/>
    <w:rsid w:val="006E3C03"/>
    <w:rsid w:val="006E4345"/>
    <w:rsid w:val="006E44E9"/>
    <w:rsid w:val="006F07FA"/>
    <w:rsid w:val="006F0A0E"/>
    <w:rsid w:val="006F2146"/>
    <w:rsid w:val="006F2B9B"/>
    <w:rsid w:val="006F4E75"/>
    <w:rsid w:val="00710958"/>
    <w:rsid w:val="00711B75"/>
    <w:rsid w:val="00715CD0"/>
    <w:rsid w:val="00721C37"/>
    <w:rsid w:val="0072632F"/>
    <w:rsid w:val="0073292A"/>
    <w:rsid w:val="007377D4"/>
    <w:rsid w:val="007512D1"/>
    <w:rsid w:val="00751EF9"/>
    <w:rsid w:val="00753181"/>
    <w:rsid w:val="007603F1"/>
    <w:rsid w:val="00762424"/>
    <w:rsid w:val="00774EF0"/>
    <w:rsid w:val="00784D8B"/>
    <w:rsid w:val="007867EC"/>
    <w:rsid w:val="00793152"/>
    <w:rsid w:val="007968E5"/>
    <w:rsid w:val="007A5097"/>
    <w:rsid w:val="007A7336"/>
    <w:rsid w:val="007A7EAB"/>
    <w:rsid w:val="007B1176"/>
    <w:rsid w:val="007B2CED"/>
    <w:rsid w:val="007D634E"/>
    <w:rsid w:val="007D63B7"/>
    <w:rsid w:val="007D7B0F"/>
    <w:rsid w:val="007E1F96"/>
    <w:rsid w:val="007F7763"/>
    <w:rsid w:val="00833F0D"/>
    <w:rsid w:val="00840AD8"/>
    <w:rsid w:val="00842791"/>
    <w:rsid w:val="008463CD"/>
    <w:rsid w:val="00851E44"/>
    <w:rsid w:val="008549C2"/>
    <w:rsid w:val="00871E71"/>
    <w:rsid w:val="008777AB"/>
    <w:rsid w:val="00882050"/>
    <w:rsid w:val="008875E6"/>
    <w:rsid w:val="00890E96"/>
    <w:rsid w:val="008915FE"/>
    <w:rsid w:val="00892A49"/>
    <w:rsid w:val="008A70EF"/>
    <w:rsid w:val="008B00FC"/>
    <w:rsid w:val="008B504A"/>
    <w:rsid w:val="008C11AA"/>
    <w:rsid w:val="008C3C27"/>
    <w:rsid w:val="008D5224"/>
    <w:rsid w:val="008D6175"/>
    <w:rsid w:val="008E1316"/>
    <w:rsid w:val="008E1C0B"/>
    <w:rsid w:val="008F6527"/>
    <w:rsid w:val="0090050E"/>
    <w:rsid w:val="00914273"/>
    <w:rsid w:val="009144FA"/>
    <w:rsid w:val="00917112"/>
    <w:rsid w:val="00917E9E"/>
    <w:rsid w:val="00924544"/>
    <w:rsid w:val="00933B30"/>
    <w:rsid w:val="00941257"/>
    <w:rsid w:val="0094392C"/>
    <w:rsid w:val="00944E0C"/>
    <w:rsid w:val="00950860"/>
    <w:rsid w:val="009520FC"/>
    <w:rsid w:val="0095445B"/>
    <w:rsid w:val="0095586C"/>
    <w:rsid w:val="0097250A"/>
    <w:rsid w:val="00981A8C"/>
    <w:rsid w:val="00982884"/>
    <w:rsid w:val="0099027E"/>
    <w:rsid w:val="00994F36"/>
    <w:rsid w:val="009A03E4"/>
    <w:rsid w:val="009A3693"/>
    <w:rsid w:val="009B585D"/>
    <w:rsid w:val="009B6D01"/>
    <w:rsid w:val="009D6D4B"/>
    <w:rsid w:val="009E2949"/>
    <w:rsid w:val="009E45AA"/>
    <w:rsid w:val="009E53AC"/>
    <w:rsid w:val="009E6070"/>
    <w:rsid w:val="009F582C"/>
    <w:rsid w:val="00A04BD6"/>
    <w:rsid w:val="00A05548"/>
    <w:rsid w:val="00A14017"/>
    <w:rsid w:val="00A360CA"/>
    <w:rsid w:val="00A363F4"/>
    <w:rsid w:val="00A44C08"/>
    <w:rsid w:val="00A47AB5"/>
    <w:rsid w:val="00A5309B"/>
    <w:rsid w:val="00A55772"/>
    <w:rsid w:val="00A62EA9"/>
    <w:rsid w:val="00A706A8"/>
    <w:rsid w:val="00A8331D"/>
    <w:rsid w:val="00A92565"/>
    <w:rsid w:val="00A927B9"/>
    <w:rsid w:val="00A92F08"/>
    <w:rsid w:val="00A95E56"/>
    <w:rsid w:val="00A97EA2"/>
    <w:rsid w:val="00AB04CE"/>
    <w:rsid w:val="00AC4B69"/>
    <w:rsid w:val="00AE47F7"/>
    <w:rsid w:val="00AE5B46"/>
    <w:rsid w:val="00AE66FC"/>
    <w:rsid w:val="00AF3135"/>
    <w:rsid w:val="00B00660"/>
    <w:rsid w:val="00B06E35"/>
    <w:rsid w:val="00B11EB8"/>
    <w:rsid w:val="00B1532A"/>
    <w:rsid w:val="00B22D88"/>
    <w:rsid w:val="00B379A6"/>
    <w:rsid w:val="00B40DBE"/>
    <w:rsid w:val="00B4492E"/>
    <w:rsid w:val="00B45C24"/>
    <w:rsid w:val="00B500DB"/>
    <w:rsid w:val="00B62611"/>
    <w:rsid w:val="00B758A5"/>
    <w:rsid w:val="00B775E0"/>
    <w:rsid w:val="00BA3B17"/>
    <w:rsid w:val="00BB0369"/>
    <w:rsid w:val="00BB3F8B"/>
    <w:rsid w:val="00BB7790"/>
    <w:rsid w:val="00BC196C"/>
    <w:rsid w:val="00BC6E5A"/>
    <w:rsid w:val="00BD2D4E"/>
    <w:rsid w:val="00BE2F4F"/>
    <w:rsid w:val="00BE5F49"/>
    <w:rsid w:val="00BF1447"/>
    <w:rsid w:val="00BF4126"/>
    <w:rsid w:val="00BF4924"/>
    <w:rsid w:val="00C11714"/>
    <w:rsid w:val="00C1568A"/>
    <w:rsid w:val="00C27A69"/>
    <w:rsid w:val="00C317BA"/>
    <w:rsid w:val="00C36F0C"/>
    <w:rsid w:val="00C40996"/>
    <w:rsid w:val="00C421C9"/>
    <w:rsid w:val="00C5731A"/>
    <w:rsid w:val="00C6711F"/>
    <w:rsid w:val="00C769BD"/>
    <w:rsid w:val="00C77404"/>
    <w:rsid w:val="00C77E9D"/>
    <w:rsid w:val="00C85C7A"/>
    <w:rsid w:val="00CB5587"/>
    <w:rsid w:val="00CB5972"/>
    <w:rsid w:val="00CC1201"/>
    <w:rsid w:val="00CC12A7"/>
    <w:rsid w:val="00CC5607"/>
    <w:rsid w:val="00CD0B17"/>
    <w:rsid w:val="00CD567E"/>
    <w:rsid w:val="00CD774F"/>
    <w:rsid w:val="00CE087C"/>
    <w:rsid w:val="00CE6414"/>
    <w:rsid w:val="00CF004C"/>
    <w:rsid w:val="00D04801"/>
    <w:rsid w:val="00D05CFC"/>
    <w:rsid w:val="00D07D69"/>
    <w:rsid w:val="00D100E9"/>
    <w:rsid w:val="00D1074E"/>
    <w:rsid w:val="00D1247E"/>
    <w:rsid w:val="00D35A2A"/>
    <w:rsid w:val="00D36034"/>
    <w:rsid w:val="00D36582"/>
    <w:rsid w:val="00D43A96"/>
    <w:rsid w:val="00D47B4B"/>
    <w:rsid w:val="00D649EC"/>
    <w:rsid w:val="00D652B2"/>
    <w:rsid w:val="00D73940"/>
    <w:rsid w:val="00D74181"/>
    <w:rsid w:val="00D75735"/>
    <w:rsid w:val="00D77038"/>
    <w:rsid w:val="00D80C3C"/>
    <w:rsid w:val="00D86BFB"/>
    <w:rsid w:val="00DA4570"/>
    <w:rsid w:val="00DA71EF"/>
    <w:rsid w:val="00DB4AA3"/>
    <w:rsid w:val="00DB52A2"/>
    <w:rsid w:val="00DB52CE"/>
    <w:rsid w:val="00DC081B"/>
    <w:rsid w:val="00DC5922"/>
    <w:rsid w:val="00DC5EC8"/>
    <w:rsid w:val="00DD2AEF"/>
    <w:rsid w:val="00E0411B"/>
    <w:rsid w:val="00E11286"/>
    <w:rsid w:val="00E31474"/>
    <w:rsid w:val="00E32D57"/>
    <w:rsid w:val="00E32DC7"/>
    <w:rsid w:val="00E54FFC"/>
    <w:rsid w:val="00E55214"/>
    <w:rsid w:val="00E5735A"/>
    <w:rsid w:val="00E64139"/>
    <w:rsid w:val="00E668E8"/>
    <w:rsid w:val="00E728A3"/>
    <w:rsid w:val="00E7493B"/>
    <w:rsid w:val="00E82B33"/>
    <w:rsid w:val="00E83587"/>
    <w:rsid w:val="00E911B4"/>
    <w:rsid w:val="00E95F64"/>
    <w:rsid w:val="00EA0341"/>
    <w:rsid w:val="00EA4544"/>
    <w:rsid w:val="00EB1D43"/>
    <w:rsid w:val="00EB4391"/>
    <w:rsid w:val="00EB7622"/>
    <w:rsid w:val="00EC1C53"/>
    <w:rsid w:val="00ED1A84"/>
    <w:rsid w:val="00ED1D31"/>
    <w:rsid w:val="00ED2EC4"/>
    <w:rsid w:val="00ED45B0"/>
    <w:rsid w:val="00ED7985"/>
    <w:rsid w:val="00EE15F9"/>
    <w:rsid w:val="00EE32C2"/>
    <w:rsid w:val="00EE46D3"/>
    <w:rsid w:val="00EF01F5"/>
    <w:rsid w:val="00EF460C"/>
    <w:rsid w:val="00EF5DAF"/>
    <w:rsid w:val="00EF72F4"/>
    <w:rsid w:val="00F12CB4"/>
    <w:rsid w:val="00F24702"/>
    <w:rsid w:val="00F311F7"/>
    <w:rsid w:val="00F4151C"/>
    <w:rsid w:val="00F458F2"/>
    <w:rsid w:val="00F514C6"/>
    <w:rsid w:val="00F61BC5"/>
    <w:rsid w:val="00F67EFC"/>
    <w:rsid w:val="00F7090B"/>
    <w:rsid w:val="00F7543A"/>
    <w:rsid w:val="00F81EED"/>
    <w:rsid w:val="00F82057"/>
    <w:rsid w:val="00F86C93"/>
    <w:rsid w:val="00F93363"/>
    <w:rsid w:val="00FA1652"/>
    <w:rsid w:val="00FA2129"/>
    <w:rsid w:val="00FB4CF8"/>
    <w:rsid w:val="00FC2C5A"/>
    <w:rsid w:val="00FC7E11"/>
    <w:rsid w:val="00FD4827"/>
    <w:rsid w:val="00FD603A"/>
    <w:rsid w:val="00FD7DE0"/>
    <w:rsid w:val="00FE00A9"/>
    <w:rsid w:val="00FE04C6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2023-03-21T07:46:00Z</dcterms:created>
  <dcterms:modified xsi:type="dcterms:W3CDTF">2023-03-21T07:46:00Z</dcterms:modified>
</cp:coreProperties>
</file>